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0916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16"/>
      </w:tblGrid>
      <w:tr>
        <w:trPr>
          <w:trHeight w:val="337" w:hRule="atLeast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FORMULÁRIO PARA ABERTURA DE CICLO DE MATRÍCULA NO SISTEC – CURSO FIC</w:t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tabs>
                <w:tab w:val="clear" w:pos="708"/>
                <w:tab w:val="left" w:pos="142" w:leader="none"/>
              </w:tabs>
              <w:spacing w:lineRule="auto" w:line="288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Nome do Curso:</w:t>
            </w:r>
          </w:p>
        </w:tc>
      </w:tr>
      <w:tr>
        <w:trPr/>
        <w:tc>
          <w:tcPr>
            <w:tcW w:w="10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spacing w:lineRule="auto" w:line="28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Perfil do curso: (breve descrição do curso)</w:t>
            </w:r>
          </w:p>
        </w:tc>
      </w:tr>
      <w:tr>
        <w:trPr/>
        <w:tc>
          <w:tcPr>
            <w:tcW w:w="10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tabs>
                <w:tab w:val="clear" w:pos="708"/>
                <w:tab w:val="left" w:pos="142" w:leader="none"/>
              </w:tabs>
              <w:spacing w:lineRule="auto" w:line="288" w:before="0" w:after="0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pt-BR" w:eastAsia="pt-BR" w:bidi="ar-SA"/>
              </w:rPr>
              <w:t>Tipo de oferta: (Formação inicial ou continuada)</w:t>
            </w:r>
          </w:p>
        </w:tc>
      </w:tr>
      <w:tr>
        <w:trPr/>
        <w:tc>
          <w:tcPr>
            <w:tcW w:w="10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tabs>
                <w:tab w:val="clear" w:pos="708"/>
                <w:tab w:val="left" w:pos="142" w:leader="none"/>
              </w:tabs>
              <w:spacing w:lineRule="auto" w:line="288" w:before="0" w:after="0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pt-BR" w:eastAsia="pt-BR" w:bidi="ar-SA"/>
              </w:rPr>
              <w:t>Câmpus:</w:t>
            </w:r>
          </w:p>
        </w:tc>
      </w:tr>
      <w:tr>
        <w:trPr>
          <w:trHeight w:val="387" w:hRule="atLeast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Eixo Tecnológico: (Indicar somente um Eixo Tecnológico)</w:t>
            </w:r>
          </w:p>
        </w:tc>
      </w:tr>
      <w:tr>
        <w:trPr/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Modalidade de Ensino (presencial? ou ead?)</w:t>
            </w:r>
          </w:p>
        </w:tc>
      </w:tr>
      <w:tr>
        <w:trPr/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tabs>
                <w:tab w:val="clear" w:pos="708"/>
                <w:tab w:val="left" w:pos="284" w:leader="none"/>
              </w:tabs>
              <w:spacing w:lineRule="auto" w:line="28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Data inicial:</w:t>
            </w:r>
          </w:p>
        </w:tc>
      </w:tr>
      <w:tr>
        <w:trPr/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tabs>
                <w:tab w:val="clear" w:pos="708"/>
                <w:tab w:val="left" w:pos="284" w:leader="none"/>
              </w:tabs>
              <w:spacing w:lineRule="auto" w:line="28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Data previsão de término:</w:t>
            </w:r>
          </w:p>
        </w:tc>
      </w:tr>
      <w:tr>
        <w:trPr/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spacing w:lineRule="auto" w:line="28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Carga horária mínima:</w:t>
            </w:r>
          </w:p>
        </w:tc>
      </w:tr>
      <w:tr>
        <w:trPr/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spacing w:lineRule="auto" w:line="28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Carga horária total:</w:t>
            </w:r>
          </w:p>
        </w:tc>
      </w:tr>
      <w:tr>
        <w:trPr/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spacing w:lineRule="auto" w:line="28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Vagas previstas:</w:t>
            </w:r>
          </w:p>
        </w:tc>
      </w:tr>
      <w:tr>
        <w:trPr/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spacing w:lineRule="auto" w:line="28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Vagas ofertadas:</w:t>
            </w:r>
          </w:p>
        </w:tc>
      </w:tr>
      <w:tr>
        <w:trPr/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spacing w:lineRule="auto" w:line="28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Total de Inscritos:</w:t>
            </w:r>
          </w:p>
        </w:tc>
      </w:tr>
      <w:tr>
        <w:trPr/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tabs>
                <w:tab w:val="clear" w:pos="708"/>
                <w:tab w:val="left" w:pos="101" w:leader="none"/>
              </w:tabs>
              <w:spacing w:lineRule="auto" w:line="28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Possui curso técnico relacionado? (Curso Técnico relacionado deve estar dentro do Eixo tecnológico informado)</w:t>
            </w:r>
          </w:p>
          <w:p>
            <w:pPr>
              <w:pStyle w:val="Corpodotexto"/>
              <w:widowControl w:val="false"/>
              <w:tabs>
                <w:tab w:val="clear" w:pos="708"/>
                <w:tab w:val="left" w:pos="101" w:leader="none"/>
              </w:tabs>
              <w:spacing w:lineRule="auto" w:line="28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     ) Sim (     ) Não</w:t>
            </w:r>
          </w:p>
          <w:p>
            <w:pPr>
              <w:pStyle w:val="Corpodotexto"/>
              <w:widowControl w:val="false"/>
              <w:tabs>
                <w:tab w:val="clear" w:pos="708"/>
                <w:tab w:val="left" w:pos="101" w:leader="none"/>
              </w:tabs>
              <w:spacing w:lineRule="auto" w:line="28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Qual? _________________________________________________________________________</w:t>
            </w:r>
          </w:p>
        </w:tc>
      </w:tr>
      <w:tr>
        <w:trPr/>
        <w:tc>
          <w:tcPr>
            <w:tcW w:w="10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otexto"/>
              <w:widowControl w:val="false"/>
              <w:tabs>
                <w:tab w:val="clear" w:pos="708"/>
                <w:tab w:val="left" w:pos="101" w:leader="none"/>
              </w:tabs>
              <w:spacing w:lineRule="auto" w:line="28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Número do processo:</w:t>
            </w:r>
          </w:p>
        </w:tc>
      </w:tr>
    </w:tbl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Todas as informações são de preenchimento obrigatório para </w:t>
      </w:r>
      <w:r>
        <w:rPr>
          <w:rFonts w:eastAsia="" w:cs="Times New Roman" w:ascii="Times New Roman" w:hAnsi="Times New Roman" w:eastAsiaTheme="minorEastAsia"/>
          <w:color w:val="auto"/>
          <w:kern w:val="0"/>
          <w:sz w:val="18"/>
          <w:szCs w:val="18"/>
          <w:lang w:val="pt-BR" w:eastAsia="pt-BR" w:bidi="ar-SA"/>
        </w:rPr>
        <w:t>abertura de matrícula no</w:t>
      </w:r>
      <w:r>
        <w:rPr>
          <w:rFonts w:ascii="Times New Roman" w:hAnsi="Times New Roman"/>
          <w:sz w:val="18"/>
          <w:szCs w:val="18"/>
        </w:rPr>
        <w:t xml:space="preserve"> SISTEC</w:t>
      </w:r>
    </w:p>
    <w:p>
      <w:pPr>
        <w:pStyle w:val="Normal"/>
        <w:spacing w:lineRule="auto" w:line="288" w:before="0" w:after="0"/>
        <w:jc w:val="center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/>
          <w:i/>
          <w:iCs/>
          <w:color w:val="000000"/>
          <w:sz w:val="20"/>
          <w:szCs w:val="20"/>
        </w:rPr>
      </w:r>
    </w:p>
    <w:p>
      <w:pPr>
        <w:pStyle w:val="Normal"/>
        <w:spacing w:lineRule="auto" w:line="288" w:before="0" w:after="0"/>
        <w:jc w:val="center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/>
          <w:i/>
          <w:iCs/>
          <w:color w:val="000000"/>
          <w:sz w:val="20"/>
          <w:szCs w:val="20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720" w:top="2127" w:footer="597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cs="Tahoma"/>
        <w:sz w:val="18"/>
        <w:szCs w:val="18"/>
      </w:rPr>
    </w:pPr>
    <w:r>
      <w:rPr>
        <w:rFonts w:cs="Tahoma"/>
        <w:sz w:val="18"/>
        <w:szCs w:val="18"/>
      </w:rPr>
    </w:r>
  </w:p>
  <w:p>
    <w:pPr>
      <w:pStyle w:val="Rodap"/>
      <w:jc w:val="center"/>
      <w:rPr>
        <w:rFonts w:cs="Tahoma"/>
        <w:sz w:val="18"/>
        <w:szCs w:val="18"/>
      </w:rPr>
    </w:pPr>
    <w:r>
      <w:rPr>
        <w:rFonts w:cs="Tahoma"/>
        <w:sz w:val="18"/>
        <w:szCs w:val="18"/>
      </w:rPr>
    </w:r>
  </w:p>
  <w:p>
    <w:pPr>
      <w:pStyle w:val="Rodap"/>
      <w:jc w:val="center"/>
      <w:rPr/>
    </w:pPr>
    <w:r>
      <w:rPr>
        <w:rFonts w:cs="Tahoma"/>
        <w:sz w:val="18"/>
        <w:szCs w:val="18"/>
      </w:rPr>
      <w:t>Pró-Reitoria de Extensão do Instituto Federal de Educação, Ciência e Tecnologia de Goiás</w:t>
    </w:r>
  </w:p>
  <w:p>
    <w:pPr>
      <w:pStyle w:val="Rodap"/>
      <w:jc w:val="center"/>
      <w:rPr/>
    </w:pPr>
    <w:r>
      <w:rPr>
        <w:sz w:val="18"/>
        <w:szCs w:val="18"/>
      </w:rPr>
      <w:t>Avenida Assis Chateaubriand, nº 1658, Setor Oeste. CEP: 74.130-012. Goiânia-GO</w:t>
    </w:r>
  </w:p>
  <w:p>
    <w:pPr>
      <w:pStyle w:val="Rodap"/>
      <w:jc w:val="center"/>
      <w:rPr/>
    </w:pPr>
    <w:r>
      <w:rPr>
        <w:sz w:val="18"/>
        <w:szCs w:val="18"/>
      </w:rPr>
      <w:t>Fone: (62) 3612.2200 E-mail: proex@ifg.edu.br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1519555</wp:posOffset>
              </wp:positionH>
              <wp:positionV relativeFrom="paragraph">
                <wp:posOffset>-107315</wp:posOffset>
              </wp:positionV>
              <wp:extent cx="4135755" cy="728980"/>
              <wp:effectExtent l="0" t="0" r="0" b="0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729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lIns="1440" rIns="1440" t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path="m0,0l-2147483645,0l-2147483645,-2147483646l0,-2147483646xe" stroked="f" o:allowincell="f" style="position:absolute;margin-left:119.65pt;margin-top:-8.45pt;width:325.6pt;height:57.3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 xml:space="preserve">              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-525145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9" r="-27" b="-7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locked/>
    <w:rsid w:val="00f229e9"/>
    <w:rPr>
      <w:rFonts w:cs="Times New Roman"/>
    </w:rPr>
  </w:style>
  <w:style w:type="character" w:styleId="RodapChar" w:customStyle="1">
    <w:name w:val="Rodapé Char"/>
    <w:basedOn w:val="DefaultParagraphFont"/>
    <w:uiPriority w:val="99"/>
    <w:qFormat/>
    <w:locked/>
    <w:rsid w:val="00f229e9"/>
    <w:rPr>
      <w:rFonts w:cs="Times New Roma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go" w:customStyle="1">
    <w:name w:val="logo"/>
    <w:basedOn w:val="Normal"/>
    <w:qFormat/>
    <w:rsid w:val="00f229e9"/>
    <w:pPr>
      <w:suppressAutoHyphens w:val="true"/>
      <w:spacing w:lineRule="auto" w:line="240" w:before="0" w:after="0"/>
    </w:pPr>
    <w:rPr>
      <w:rFonts w:ascii="Arial Narrow" w:hAnsi="Arial Narrow" w:cs="Arial Narrow"/>
      <w:sz w:val="20"/>
      <w:szCs w:val="20"/>
      <w:lang w:eastAsia="zh-CN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LibreOffice/7.3.1.3$Windows_X86_64 LibreOffice_project/a69ca51ded25f3eefd52d7bf9a5fad8c90b87951</Application>
  <AppVersion>15.0000</AppVersion>
  <Pages>2</Pages>
  <Words>149</Words>
  <Characters>963</Characters>
  <CharactersWithSpaces>1114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2019-11-14T13:55:00Z</dcterms:created>
  <dc:creator>Vinicius Duarte Ferreira</dc:creator>
  <dc:description/>
  <dc:language>pt-BR</dc:language>
  <cp:lastModifiedBy/>
  <dcterms:modified xsi:type="dcterms:W3CDTF">2022-12-14T08:29:38Z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